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56DF2C" w:rsidR="00680E6D" w:rsidRPr="00020F31" w:rsidRDefault="00F36CE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19, 2027 - December 25,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024FBD" w:rsidR="00BD75D0" w:rsidRPr="00020F31" w:rsidRDefault="00F36C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2C46EEA" w:rsidR="00C315FD" w:rsidRPr="00843A93" w:rsidRDefault="00F36C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7233293" w:rsidR="00BD75D0" w:rsidRPr="00020F31" w:rsidRDefault="00F36C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4D3743A" w:rsidR="00C315FD" w:rsidRPr="00843A93" w:rsidRDefault="00F36C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FC878E5" w:rsidR="00BD75D0" w:rsidRPr="00020F31" w:rsidRDefault="00F36C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9DF0DBF" w:rsidR="00C315FD" w:rsidRPr="00843A93" w:rsidRDefault="00F36C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45E563" w:rsidR="00BD75D0" w:rsidRPr="00020F31" w:rsidRDefault="00F36C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ECF13BF" w:rsidR="00C315FD" w:rsidRPr="00843A93" w:rsidRDefault="00F36C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A8CD669" w:rsidR="00BD75D0" w:rsidRPr="00020F31" w:rsidRDefault="00F36C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BDE8AC2" w:rsidR="00C315FD" w:rsidRPr="00843A93" w:rsidRDefault="00F36C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13F0B0F" w:rsidR="00BD75D0" w:rsidRPr="00020F31" w:rsidRDefault="00F36C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B7C07CD" w:rsidR="00C315FD" w:rsidRPr="00843A93" w:rsidRDefault="00F36C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3BDDECB" w:rsidR="00BD75D0" w:rsidRPr="00020F31" w:rsidRDefault="00F36C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A8F021B" w:rsidR="00C315FD" w:rsidRPr="00843A93" w:rsidRDefault="00F36C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6CE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36CE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