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B8FFDFF" w:rsidR="00FC0766" w:rsidRPr="00D33A47" w:rsidRDefault="009628F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22, 2026 - June 28,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0FE4B5F" w:rsidR="00BC664A" w:rsidRPr="00FC0766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50538F3" w:rsidR="00BC664A" w:rsidRPr="00D33A47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2854755" w:rsidR="00BC664A" w:rsidRPr="00FC0766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1856328" w:rsidR="00BC664A" w:rsidRPr="00D33A47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BE59A8E" w:rsidR="00BC664A" w:rsidRPr="00FC0766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CAD14A3" w:rsidR="00BC664A" w:rsidRPr="00D33A47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3855DD2" w:rsidR="00BC664A" w:rsidRPr="00FC0766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61C3CE2" w:rsidR="00BC664A" w:rsidRPr="00D33A47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4F81409" w:rsidR="00BC664A" w:rsidRPr="00FC0766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4FF747D" w:rsidR="00BC664A" w:rsidRPr="00D33A47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C2777FA" w:rsidR="00BC664A" w:rsidRPr="00FC0766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6654753" w:rsidR="00BC664A" w:rsidRPr="00D33A47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CB6A200" w:rsidR="00BC664A" w:rsidRPr="00FC0766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07A06C9" w:rsidR="00BC664A" w:rsidRPr="00D33A47" w:rsidRDefault="009628F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628F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628FD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