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13E3" w:rsidR="0061148E" w:rsidRPr="00177744" w:rsidRDefault="00356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5DC5" w:rsidR="0061148E" w:rsidRPr="00177744" w:rsidRDefault="00356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445D1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0FACE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14E6A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3F55D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FFA11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381D5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595B5" w:rsidR="00983D57" w:rsidRPr="00177744" w:rsidRDefault="00356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7C2F6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B6A69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CCADB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4466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16EF8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1B34D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B071E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F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E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E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E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A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8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C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86CA6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7CD2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7BBB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6141E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3C7FA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8CD0A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7F90D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C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6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A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E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B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E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A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CD29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394BF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D3165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87B6D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53FEF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22FD0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2B407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8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E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3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2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0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1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8F122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0974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A9AAD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7D8AC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34C56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7A713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5857A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7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8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C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A2336" w:rsidR="00B87ED3" w:rsidRPr="00177744" w:rsidRDefault="00356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4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1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E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A9A23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ED09A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96CDD" w:rsidR="00B87ED3" w:rsidRPr="00177744" w:rsidRDefault="00356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3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4B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3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14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7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5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2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A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8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6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4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8A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