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A3854A" w:rsidR="00FD3806" w:rsidRPr="00A72646" w:rsidRDefault="009C55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7DE2E" w:rsidR="00FD3806" w:rsidRPr="002A5E6C" w:rsidRDefault="009C55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D131C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22940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DA42C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C2C85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8CFF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702AB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F924A" w:rsidR="00B87ED3" w:rsidRPr="00AF0D95" w:rsidRDefault="009C55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44C09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D0A58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FE4E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4095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2AC67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C3596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EFFCE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B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F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74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D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6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6C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D6C3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1CAC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3F9F4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86AD7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C57D9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433CC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0FC6" w:rsidR="00B87ED3" w:rsidRPr="00AF0D95" w:rsidRDefault="009C55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C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E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7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F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1BB9D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69E15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E9E42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424B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9F6A2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A8C8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82816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3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AAE7" w:rsidR="00B87ED3" w:rsidRPr="00AF0D95" w:rsidRDefault="009C55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698F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CA8C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BB46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5CF9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48E6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7A4E1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C4689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7235" w:rsidR="00B87ED3" w:rsidRPr="00AF0D95" w:rsidRDefault="009C55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5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BBBB7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07582" w:rsidR="00B87ED3" w:rsidRPr="00AF0D95" w:rsidRDefault="009C55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2C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06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23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9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BF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D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F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28A8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C555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