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6201" w:rsidR="0061148E" w:rsidRPr="0035681E" w:rsidRDefault="00F35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090E" w:rsidR="0061148E" w:rsidRPr="0035681E" w:rsidRDefault="00F35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474C6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EF10F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303CE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BB872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624F2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99953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247BE" w:rsidR="00CD0676" w:rsidRPr="00944D28" w:rsidRDefault="00F35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F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55C4D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0017B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C295F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12583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DC132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9D65B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3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C9613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FF195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A3C1D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ABFC4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1F2F2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7B7A3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286E8" w:rsidR="00B87ED3" w:rsidRPr="00944D28" w:rsidRDefault="00F3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80A64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10F9A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E5BED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2456B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3105B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AB031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D75F5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BDA07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42BCA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6D2F5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46A00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0056B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F280F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6B5FD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2868F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95014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C29A2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3A2A1" w:rsidR="00B87ED3" w:rsidRPr="00944D28" w:rsidRDefault="00F3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C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6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5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2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