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302D" w:rsidR="0061148E" w:rsidRPr="00C834E2" w:rsidRDefault="00CC48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7DCEE" w:rsidR="0061148E" w:rsidRPr="00C834E2" w:rsidRDefault="00CC48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8475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A7CCC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88FC7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446B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346EE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6502D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93CF2" w:rsidR="00B87ED3" w:rsidRPr="00944D28" w:rsidRDefault="00CC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34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E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85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8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6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8767D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0B48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B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A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0DCB6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CD966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9DE4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0CCF4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26A72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D98ED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C286A" w:rsidR="00B87ED3" w:rsidRPr="00944D28" w:rsidRDefault="00CC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9D962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73E78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E9B8B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6E645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9FDAD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AB423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7B6A4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3F55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553CB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3036B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7879F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2B0D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42E08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07877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1A778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BB39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CF3B2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142E4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7CCDA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6C69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B4F07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66A9" w:rsidR="00B87ED3" w:rsidRPr="00944D28" w:rsidRDefault="00CC4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F3441" w:rsidR="00B87ED3" w:rsidRPr="00944D28" w:rsidRDefault="00CC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1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3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D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1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C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0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4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7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B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0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F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F4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482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