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15348" w:rsidR="0061148E" w:rsidRPr="000C582F" w:rsidRDefault="00811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D4F1" w:rsidR="0061148E" w:rsidRPr="000C582F" w:rsidRDefault="00811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EED16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C5496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9F718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CFE2C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BDAC5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9C4AC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38B5E" w:rsidR="00B87ED3" w:rsidRPr="000C582F" w:rsidRDefault="00811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82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3C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4103E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BF386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9F0CB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DC7DA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E377A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0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5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1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9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D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F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23AA8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5F3D9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A38E2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33CA4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6B5DB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642BD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D89BB" w:rsidR="00B87ED3" w:rsidRPr="000C582F" w:rsidRDefault="00811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1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5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11113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88BD8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A0F34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8A421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60B3D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915FF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722AE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8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D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76576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7C88C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8A11B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79531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CB361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AC836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447F0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3CCA2" w:rsidR="00B87ED3" w:rsidRPr="000C582F" w:rsidRDefault="00811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9162B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7BCB8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E0914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7A612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FEDFC" w:rsidR="00B87ED3" w:rsidRPr="000C582F" w:rsidRDefault="00811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27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4F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4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D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2024-06-09T09:04:00.0000000Z</dcterms:modified>
</coreProperties>
</file>