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C0DA" w:rsidR="0061148E" w:rsidRPr="008F69F5" w:rsidRDefault="00936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DF87" w:rsidR="0061148E" w:rsidRPr="008F69F5" w:rsidRDefault="00936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7A1C5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8BC01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807E0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FA2B7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82253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98ACE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38F35" w:rsidR="00B87ED3" w:rsidRPr="008F69F5" w:rsidRDefault="00936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F0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BA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71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F2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6BA47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9667B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E7CB6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1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1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D314E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FB38C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2471B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AF284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55BC3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97202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85A90" w:rsidR="00B87ED3" w:rsidRPr="008F69F5" w:rsidRDefault="00936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7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27BAC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390BE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6806E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875EE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644D6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1804E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61E51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1D44E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8298F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BA7A3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90136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6A155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24342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A736D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9BD7B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ECDF6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9DED0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D4F1B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294B0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4497C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617D3" w:rsidR="00B87ED3" w:rsidRPr="008F69F5" w:rsidRDefault="00936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0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32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