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F34E" w:rsidR="0061148E" w:rsidRPr="00C834E2" w:rsidRDefault="001E2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2768" w:rsidR="0061148E" w:rsidRPr="00C834E2" w:rsidRDefault="001E2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497EC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0F0C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7EB87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B3EE8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4669C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51CD0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F3BBA" w:rsidR="00B87ED3" w:rsidRPr="00944D28" w:rsidRDefault="001E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F7212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11571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58C1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3B3C5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022EA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230D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0C9EA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BBAAD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AF6C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2F3A3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56F5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AAEE0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0B20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22F98" w:rsidR="00B87ED3" w:rsidRPr="00944D28" w:rsidRDefault="001E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539EC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831B7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1CCD3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F19A2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D1400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9FB7E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AFCF0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FEDF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B9592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137A3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E94E0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4D613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C673E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BA436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4955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3209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9B7E5" w:rsidR="00B87ED3" w:rsidRPr="00944D28" w:rsidRDefault="001E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3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9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1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21A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2022-10-12T19:57:00.0000000Z</dcterms:modified>
</coreProperties>
</file>