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FC76" w:rsidR="0061148E" w:rsidRPr="00C61931" w:rsidRDefault="001D0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CA4A" w:rsidR="0061148E" w:rsidRPr="00C61931" w:rsidRDefault="001D0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177B2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F0568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5AA3C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C0AD6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E81FA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E305C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F5D65" w:rsidR="00B87ED3" w:rsidRPr="00944D28" w:rsidRDefault="001D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7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8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6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E6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94C20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3A7C8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8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E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0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7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12CE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56DBF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F2794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7A889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7B9A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692CC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AFE3D" w:rsidR="00B87ED3" w:rsidRPr="00944D28" w:rsidRDefault="001D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F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06083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6AF34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D7F7C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872EF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4F6FE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400E1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91E2F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C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A6C42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84B67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B4509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86989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F15A8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5E7C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CE786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5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E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B7DEE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7A36E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30A2B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E842D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4BFC5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A7E76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DE61" w:rsidR="00B87ED3" w:rsidRPr="00944D28" w:rsidRDefault="001D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0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2022-10-12T17:11:00.0000000Z</dcterms:modified>
</coreProperties>
</file>