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EC16" w:rsidR="0061148E" w:rsidRPr="00944D28" w:rsidRDefault="00D60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9069F" w:rsidR="0061148E" w:rsidRPr="004A7085" w:rsidRDefault="00D60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F6C6E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FF3F8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38FEF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73A82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16665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D7AC9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FB2D5" w:rsidR="00B87ED3" w:rsidRPr="00944D28" w:rsidRDefault="00D6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F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7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E400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4E9D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B399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06AD6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56AE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1C816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CE27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C179D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14E12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6C99C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BAB2E" w:rsidR="00B87ED3" w:rsidRPr="00944D28" w:rsidRDefault="00D6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313DD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4C395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D2676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66AC0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6DE33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2D58D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AD8AE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9F05D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7E45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029FA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28D1B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9FDE5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A6FD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019B8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6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3096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2536C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35D2B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DB245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E6DDB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0FC4" w:rsidR="00B87ED3" w:rsidRPr="00944D28" w:rsidRDefault="00D6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0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69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