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C1DB1" w:rsidR="0061148E" w:rsidRPr="008F69F5" w:rsidRDefault="002F3F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6135" w:rsidR="0061148E" w:rsidRPr="008F69F5" w:rsidRDefault="002F3F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EFBF0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DFB2E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58665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2FE55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FDF92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555C1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AA83E" w:rsidR="00B87ED3" w:rsidRPr="008F69F5" w:rsidRDefault="002F3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E0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E8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6ED44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5AECD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C3C82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637DE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9DA3E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A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6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C4606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62A44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AE452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47EBE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CFC7B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F6803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E4D99" w:rsidR="00B87ED3" w:rsidRPr="008F69F5" w:rsidRDefault="002F3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6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8C00C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BC802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5E2E9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52B11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7E329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F3F31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C7D68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66D8" w:rsidR="00B87ED3" w:rsidRPr="00944D28" w:rsidRDefault="002F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F79A9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CDCE4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5539D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AE623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D2732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970AB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F7200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D053" w:rsidR="00B87ED3" w:rsidRPr="00944D28" w:rsidRDefault="002F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1A7B6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1A814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8EC3A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084A0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AF0D8" w:rsidR="00B87ED3" w:rsidRPr="008F69F5" w:rsidRDefault="002F3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86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94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B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F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