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6271" w:rsidR="0061148E" w:rsidRPr="00944D28" w:rsidRDefault="00D73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0A7A" w:rsidR="0061148E" w:rsidRPr="004A7085" w:rsidRDefault="00D73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A0262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C8BC4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F4586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3B20C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86443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A8FFE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0E426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9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909C4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08F74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DB33D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5923F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769A7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475E9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2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8E7B" w:rsidR="00B87ED3" w:rsidRPr="00944D28" w:rsidRDefault="00D73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8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2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F5E04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7DCB4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AAEB5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09994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82965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DDC8C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E26E5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A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D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8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2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6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24680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19F8F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4AD4E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6F812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2185A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B81D2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4059B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7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3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9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7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47ECB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BE5F7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F6E02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E4B40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1C687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49C53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C0C42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1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C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9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A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D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CA2F9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25708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3A697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25653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C1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ED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43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BAEA5" w:rsidR="00B87ED3" w:rsidRPr="00944D28" w:rsidRDefault="00D7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A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6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7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D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D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6A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