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B5F8B" w:rsidR="0061148E" w:rsidRPr="00177744" w:rsidRDefault="00544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B079" w:rsidR="0061148E" w:rsidRPr="00177744" w:rsidRDefault="00544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1D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C53C9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17204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095BB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CEB38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BE51C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3EECF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1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966B7" w:rsidR="00B87ED3" w:rsidRPr="00177744" w:rsidRDefault="00544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F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D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8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1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D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F08A7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AB8A6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53B3B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99A8F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3B021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33D7D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DC7DD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B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A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E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B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8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A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9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A019E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2DFD9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88A48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308A4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BA9A8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83CBF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D6242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C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2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D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F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8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F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F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21C35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AD5E9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E8E34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6BE7F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D421B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318A0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70E51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0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D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2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6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E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4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D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C9460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A79F7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0FA95" w:rsidR="00B87ED3" w:rsidRPr="00177744" w:rsidRDefault="0054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DC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33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A5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8C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4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5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9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2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1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5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8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52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